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D2" w:rsidRPr="00612345" w:rsidRDefault="000F3ED2">
      <w:pPr>
        <w:rPr>
          <w:rFonts w:ascii="微軟正黑體" w:eastAsia="微軟正黑體" w:hAnsi="微軟正黑體"/>
          <w:b/>
          <w:imprint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s1026" type="#_x0000_t75" style="position:absolute;margin-left:-73.05pt;margin-top:-36.5pt;width:841.45pt;height:594pt;z-index:-251658240;visibility:visible">
            <v:imagedata r:id="rId6" o:title=""/>
          </v:shape>
        </w:pict>
      </w:r>
      <w:r w:rsidRPr="00612345">
        <w:rPr>
          <w:rFonts w:ascii="微軟正黑體" w:eastAsia="微軟正黑體" w:hAnsi="微軟正黑體" w:hint="eastAsia"/>
          <w:b/>
          <w:imprint/>
          <w:sz w:val="96"/>
          <w:szCs w:val="96"/>
        </w:rPr>
        <w:t>原住民族學院</w:t>
      </w:r>
      <w:r w:rsidRPr="00612345">
        <w:rPr>
          <w:rFonts w:ascii="微軟正黑體" w:eastAsia="微軟正黑體" w:hAnsi="微軟正黑體"/>
          <w:b/>
          <w:imprint/>
          <w:sz w:val="96"/>
          <w:szCs w:val="96"/>
        </w:rPr>
        <w:t xml:space="preserve"> </w:t>
      </w:r>
      <w:r w:rsidRPr="00612345">
        <w:rPr>
          <w:rFonts w:ascii="微軟正黑體" w:eastAsia="微軟正黑體" w:hAnsi="微軟正黑體" w:hint="eastAsia"/>
          <w:b/>
          <w:imprint/>
          <w:sz w:val="96"/>
          <w:szCs w:val="96"/>
        </w:rPr>
        <w:t>民族講座</w:t>
      </w:r>
    </w:p>
    <w:p w:rsidR="000F3ED2" w:rsidRDefault="000F3ED2">
      <w:pPr>
        <w:rPr>
          <w:rFonts w:ascii="微軟正黑體" w:eastAsia="微軟正黑體" w:hAnsi="微軟正黑體"/>
          <w:b/>
          <w:imprint/>
          <w:sz w:val="60"/>
          <w:szCs w:val="60"/>
        </w:rPr>
      </w:pPr>
    </w:p>
    <w:p w:rsidR="000F3ED2" w:rsidRPr="00127F14" w:rsidRDefault="000F3ED2" w:rsidP="00BF0D55">
      <w:pPr>
        <w:jc w:val="center"/>
        <w:rPr>
          <w:rFonts w:ascii="微軟正黑體" w:eastAsia="微軟正黑體" w:hAnsi="微軟正黑體"/>
          <w:b/>
          <w:imprint/>
          <w:sz w:val="96"/>
          <w:szCs w:val="96"/>
        </w:rPr>
      </w:pPr>
      <w:r w:rsidRPr="00127F14">
        <w:rPr>
          <w:rFonts w:ascii="微軟正黑體" w:eastAsia="微軟正黑體" w:hAnsi="微軟正黑體" w:hint="eastAsia"/>
          <w:b/>
          <w:imprint/>
          <w:sz w:val="96"/>
          <w:szCs w:val="96"/>
        </w:rPr>
        <w:t>「原住民與認同藝術」</w:t>
      </w:r>
    </w:p>
    <w:p w:rsidR="000F3ED2" w:rsidRDefault="000F3ED2" w:rsidP="00825763">
      <w:pPr>
        <w:tabs>
          <w:tab w:val="left" w:pos="11152"/>
        </w:tabs>
        <w:rPr>
          <w:rFonts w:ascii="微軟正黑體" w:eastAsia="微軟正黑體" w:hAnsi="微軟正黑體"/>
          <w:b/>
          <w:emboss/>
          <w:color w:val="8DB3E2"/>
          <w:sz w:val="52"/>
          <w:szCs w:val="52"/>
        </w:rPr>
      </w:pPr>
    </w:p>
    <w:p w:rsidR="000F3ED2" w:rsidRDefault="000F3ED2" w:rsidP="00825763">
      <w:pPr>
        <w:tabs>
          <w:tab w:val="left" w:pos="11152"/>
        </w:tabs>
        <w:rPr>
          <w:rFonts w:ascii="微軟正黑體" w:eastAsia="微軟正黑體" w:hAnsi="微軟正黑體"/>
          <w:b/>
          <w:emboss/>
          <w:color w:val="002060"/>
          <w:sz w:val="28"/>
          <w:szCs w:val="28"/>
        </w:rPr>
      </w:pPr>
    </w:p>
    <w:p w:rsidR="000F3ED2" w:rsidRDefault="000F3ED2" w:rsidP="00825763">
      <w:pPr>
        <w:tabs>
          <w:tab w:val="left" w:pos="11152"/>
        </w:tabs>
        <w:rPr>
          <w:rFonts w:ascii="微軟正黑體" w:eastAsia="微軟正黑體" w:hAnsi="微軟正黑體"/>
          <w:b/>
          <w:emboss/>
          <w:color w:val="002060"/>
          <w:sz w:val="18"/>
          <w:szCs w:val="18"/>
        </w:rPr>
      </w:pPr>
    </w:p>
    <w:p w:rsidR="000F3ED2" w:rsidRPr="00851EC0" w:rsidRDefault="000F3ED2" w:rsidP="00825763">
      <w:pPr>
        <w:tabs>
          <w:tab w:val="left" w:pos="11152"/>
        </w:tabs>
        <w:rPr>
          <w:rFonts w:ascii="微軟正黑體" w:eastAsia="微軟正黑體" w:hAnsi="微軟正黑體"/>
          <w:b/>
          <w:emboss/>
          <w:color w:val="002060"/>
          <w:sz w:val="18"/>
          <w:szCs w:val="18"/>
        </w:rPr>
      </w:pPr>
    </w:p>
    <w:p w:rsidR="000F3ED2" w:rsidRPr="002F1F7E" w:rsidRDefault="000F3ED2" w:rsidP="00825763">
      <w:pPr>
        <w:tabs>
          <w:tab w:val="left" w:pos="11152"/>
        </w:tabs>
        <w:rPr>
          <w:rFonts w:ascii="微軟正黑體" w:eastAsia="微軟正黑體" w:hAnsi="微軟正黑體"/>
          <w:b/>
          <w:emboss/>
          <w:color w:val="FFFF00"/>
          <w:sz w:val="40"/>
          <w:szCs w:val="40"/>
        </w:rPr>
      </w:pPr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講座時間：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3"/>
        </w:smartTagPr>
        <w:r w:rsidRPr="002F1F7E">
          <w:rPr>
            <w:rFonts w:ascii="微軟正黑體" w:eastAsia="微軟正黑體" w:hAnsi="微軟正黑體"/>
            <w:b/>
            <w:emboss/>
            <w:color w:val="FFFF00"/>
            <w:sz w:val="40"/>
            <w:szCs w:val="40"/>
          </w:rPr>
          <w:t>2013</w:t>
        </w:r>
        <w:r w:rsidRPr="002F1F7E">
          <w:rPr>
            <w:rFonts w:ascii="微軟正黑體" w:eastAsia="微軟正黑體" w:hAnsi="微軟正黑體" w:hint="eastAsia"/>
            <w:b/>
            <w:emboss/>
            <w:color w:val="FFFF00"/>
            <w:sz w:val="40"/>
            <w:szCs w:val="40"/>
          </w:rPr>
          <w:t>年</w:t>
        </w:r>
        <w:r w:rsidRPr="002F1F7E">
          <w:rPr>
            <w:rFonts w:ascii="微軟正黑體" w:eastAsia="微軟正黑體" w:hAnsi="微軟正黑體"/>
            <w:b/>
            <w:emboss/>
            <w:color w:val="FFFF00"/>
            <w:sz w:val="40"/>
            <w:szCs w:val="40"/>
          </w:rPr>
          <w:t>1</w:t>
        </w:r>
        <w:r w:rsidRPr="002F1F7E">
          <w:rPr>
            <w:rFonts w:ascii="微軟正黑體" w:eastAsia="微軟正黑體" w:hAnsi="微軟正黑體" w:hint="eastAsia"/>
            <w:b/>
            <w:emboss/>
            <w:color w:val="FFFF00"/>
            <w:sz w:val="40"/>
            <w:szCs w:val="40"/>
          </w:rPr>
          <w:t>月</w:t>
        </w:r>
        <w:r w:rsidRPr="002F1F7E">
          <w:rPr>
            <w:rFonts w:ascii="微軟正黑體" w:eastAsia="微軟正黑體" w:hAnsi="微軟正黑體"/>
            <w:b/>
            <w:emboss/>
            <w:color w:val="FFFF00"/>
            <w:sz w:val="40"/>
            <w:szCs w:val="40"/>
          </w:rPr>
          <w:t>2</w:t>
        </w:r>
        <w:r w:rsidRPr="002F1F7E">
          <w:rPr>
            <w:rFonts w:ascii="微軟正黑體" w:eastAsia="微軟正黑體" w:hAnsi="微軟正黑體" w:hint="eastAsia"/>
            <w:b/>
            <w:emboss/>
            <w:color w:val="FFFF00"/>
            <w:sz w:val="40"/>
            <w:szCs w:val="40"/>
          </w:rPr>
          <w:t>日</w:t>
        </w:r>
      </w:smartTag>
      <w:r w:rsidRPr="002F1F7E">
        <w:rPr>
          <w:rFonts w:ascii="微軟正黑體" w:eastAsia="微軟正黑體" w:hAnsi="微軟正黑體"/>
          <w:b/>
          <w:emboss/>
          <w:color w:val="FFFF00"/>
          <w:sz w:val="40"/>
          <w:szCs w:val="40"/>
        </w:rPr>
        <w:t xml:space="preserve"> ( </w:t>
      </w:r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星期三</w:t>
      </w:r>
      <w:r w:rsidRPr="002F1F7E">
        <w:rPr>
          <w:rFonts w:ascii="微軟正黑體" w:eastAsia="微軟正黑體" w:hAnsi="微軟正黑體"/>
          <w:b/>
          <w:emboss/>
          <w:color w:val="FFFF00"/>
          <w:sz w:val="40"/>
          <w:szCs w:val="40"/>
        </w:rPr>
        <w:t xml:space="preserve"> )  </w:t>
      </w:r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下午</w:t>
      </w:r>
      <w:r>
        <w:rPr>
          <w:rFonts w:ascii="微軟正黑體" w:eastAsia="微軟正黑體" w:hAnsi="微軟正黑體"/>
          <w:b/>
          <w:emboss/>
          <w:color w:val="FFFF00"/>
          <w:sz w:val="40"/>
          <w:szCs w:val="40"/>
        </w:rPr>
        <w:t>15:0</w:t>
      </w:r>
      <w:r w:rsidRPr="002F1F7E">
        <w:rPr>
          <w:rFonts w:ascii="微軟正黑體" w:eastAsia="微軟正黑體" w:hAnsi="微軟正黑體"/>
          <w:b/>
          <w:emboss/>
          <w:color w:val="FFFF00"/>
          <w:sz w:val="40"/>
          <w:szCs w:val="40"/>
        </w:rPr>
        <w:t>0~17:00</w:t>
      </w:r>
    </w:p>
    <w:p w:rsidR="000F3ED2" w:rsidRPr="002F1F7E" w:rsidRDefault="000F3ED2">
      <w:pPr>
        <w:rPr>
          <w:rFonts w:ascii="微軟正黑體" w:eastAsia="微軟正黑體" w:hAnsi="微軟正黑體"/>
          <w:b/>
          <w:emboss/>
          <w:color w:val="002060"/>
          <w:sz w:val="40"/>
          <w:szCs w:val="40"/>
        </w:rPr>
      </w:pPr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講座地點：國立東華</w:t>
      </w:r>
      <w:bookmarkStart w:id="0" w:name="_GoBack"/>
      <w:bookmarkEnd w:id="0"/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大學原住民族學院</w:t>
      </w:r>
      <w:r w:rsidRPr="002F1F7E">
        <w:rPr>
          <w:rFonts w:ascii="微軟正黑體" w:eastAsia="微軟正黑體" w:hAnsi="微軟正黑體"/>
          <w:b/>
          <w:emboss/>
          <w:color w:val="FFFF00"/>
          <w:sz w:val="40"/>
          <w:szCs w:val="40"/>
        </w:rPr>
        <w:t xml:space="preserve">  B310</w:t>
      </w:r>
      <w:r w:rsidRPr="002F1F7E">
        <w:rPr>
          <w:rFonts w:ascii="微軟正黑體" w:eastAsia="微軟正黑體" w:hAnsi="微軟正黑體" w:hint="eastAsia"/>
          <w:b/>
          <w:emboss/>
          <w:color w:val="FFFF00"/>
          <w:sz w:val="40"/>
          <w:szCs w:val="40"/>
        </w:rPr>
        <w:t>簡報室</w:t>
      </w:r>
    </w:p>
    <w:p w:rsidR="000F3ED2" w:rsidRPr="002F1F7E" w:rsidRDefault="000F3ED2">
      <w:pPr>
        <w:rPr>
          <w:rFonts w:ascii="微軟正黑體" w:eastAsia="微軟正黑體" w:hAnsi="微軟正黑體"/>
          <w:b/>
          <w:emboss/>
          <w:color w:val="00B0F0"/>
          <w:sz w:val="40"/>
          <w:szCs w:val="40"/>
        </w:rPr>
      </w:pP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主講人：盧梅芬</w:t>
      </w:r>
      <w:r w:rsidRPr="002F1F7E">
        <w:rPr>
          <w:rFonts w:ascii="微軟正黑體" w:eastAsia="微軟正黑體" w:hAnsi="微軟正黑體"/>
          <w:b/>
          <w:emboss/>
          <w:color w:val="00B0F0"/>
          <w:sz w:val="40"/>
          <w:szCs w:val="40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國立臺灣史前文化博物館展示教育組</w:t>
      </w:r>
      <w:r>
        <w:rPr>
          <w:rFonts w:ascii="微軟正黑體" w:eastAsia="微軟正黑體" w:hAnsi="微軟正黑體"/>
          <w:b/>
          <w:emboss/>
          <w:color w:val="00B0F0"/>
          <w:sz w:val="40"/>
          <w:szCs w:val="40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助理研究員</w:t>
      </w:r>
    </w:p>
    <w:p w:rsidR="000F3ED2" w:rsidRPr="002F1F7E" w:rsidRDefault="000F3ED2" w:rsidP="00B00B1B">
      <w:pPr>
        <w:rPr>
          <w:rFonts w:ascii="微軟正黑體" w:eastAsia="微軟正黑體" w:hAnsi="微軟正黑體"/>
          <w:b/>
          <w:emboss/>
          <w:color w:val="00B0F0"/>
          <w:sz w:val="40"/>
          <w:szCs w:val="40"/>
        </w:rPr>
      </w:pPr>
      <w:r>
        <w:rPr>
          <w:noProof/>
        </w:rPr>
        <w:pict>
          <v:shape id="圖片 168" o:spid="_x0000_s1027" type="#_x0000_t75" style="position:absolute;margin-left:18pt;margin-top:36pt;width:36.8pt;height:32.2pt;z-index:251659264;visibility:visible" wrapcoords="0 0 0 20124 21130 20124 21130 0 0 0">
            <v:imagedata r:id="rId7" o:title=""/>
            <w10:wrap type="through"/>
          </v:shape>
        </w:pic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主持人：賴淑娟</w:t>
      </w:r>
      <w:r w:rsidRPr="002F1F7E">
        <w:rPr>
          <w:rFonts w:ascii="微軟正黑體" w:eastAsia="微軟正黑體" w:hAnsi="微軟正黑體"/>
          <w:b/>
          <w:emboss/>
          <w:color w:val="00B0F0"/>
          <w:sz w:val="40"/>
          <w:szCs w:val="40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國立東華大學</w:t>
      </w:r>
      <w:r w:rsidRPr="002F1F7E">
        <w:rPr>
          <w:rFonts w:ascii="微軟正黑體" w:eastAsia="微軟正黑體" w:hAnsi="微軟正黑體"/>
          <w:b/>
          <w:emboss/>
          <w:color w:val="00B0F0"/>
          <w:sz w:val="40"/>
          <w:szCs w:val="40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族群關係與文化學系</w:t>
      </w:r>
      <w:r>
        <w:rPr>
          <w:rFonts w:ascii="微軟正黑體" w:eastAsia="微軟正黑體" w:hAnsi="微軟正黑體"/>
          <w:b/>
          <w:emboss/>
          <w:color w:val="00B0F0"/>
          <w:sz w:val="40"/>
          <w:szCs w:val="40"/>
        </w:rPr>
        <w:t xml:space="preserve"> </w:t>
      </w:r>
      <w:r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副</w:t>
      </w:r>
      <w:r w:rsidRPr="002F1F7E">
        <w:rPr>
          <w:rFonts w:ascii="微軟正黑體" w:eastAsia="微軟正黑體" w:hAnsi="微軟正黑體" w:hint="eastAsia"/>
          <w:b/>
          <w:emboss/>
          <w:color w:val="00B0F0"/>
          <w:sz w:val="40"/>
          <w:szCs w:val="40"/>
        </w:rPr>
        <w:t>教授</w:t>
      </w:r>
    </w:p>
    <w:p w:rsidR="000F3ED2" w:rsidRPr="002F1F7E" w:rsidRDefault="000F3ED2" w:rsidP="00511622">
      <w:pPr>
        <w:ind w:rightChars="-504" w:right="31680"/>
        <w:jc w:val="right"/>
        <w:rPr>
          <w:rFonts w:ascii="微軟正黑體" w:eastAsia="微軟正黑體" w:hAnsi="微軟正黑體"/>
          <w:b/>
          <w:emboss/>
          <w:color w:val="002060"/>
          <w:sz w:val="32"/>
          <w:szCs w:val="32"/>
        </w:rPr>
      </w:pPr>
      <w:r w:rsidRPr="002F1F7E">
        <w:rPr>
          <w:rFonts w:ascii="微軟正黑體" w:eastAsia="微軟正黑體" w:hAnsi="微軟正黑體" w:hint="eastAsia"/>
          <w:b/>
          <w:emboss/>
          <w:color w:val="002060"/>
          <w:sz w:val="32"/>
          <w:szCs w:val="32"/>
        </w:rPr>
        <w:t>國立東華大學</w:t>
      </w:r>
      <w:r w:rsidRPr="002F1F7E">
        <w:rPr>
          <w:rFonts w:ascii="微軟正黑體" w:eastAsia="微軟正黑體" w:hAnsi="微軟正黑體"/>
          <w:b/>
          <w:emboss/>
          <w:color w:val="002060"/>
          <w:sz w:val="32"/>
          <w:szCs w:val="32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2060"/>
          <w:sz w:val="32"/>
          <w:szCs w:val="32"/>
        </w:rPr>
        <w:t>原住民民族學院</w:t>
      </w:r>
      <w:r w:rsidRPr="002F1F7E">
        <w:rPr>
          <w:rFonts w:ascii="微軟正黑體" w:eastAsia="微軟正黑體" w:hAnsi="微軟正黑體"/>
          <w:b/>
          <w:emboss/>
          <w:color w:val="002060"/>
          <w:sz w:val="32"/>
          <w:szCs w:val="32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2060"/>
          <w:sz w:val="32"/>
          <w:szCs w:val="32"/>
        </w:rPr>
        <w:t>族群關係與文化學系</w:t>
      </w:r>
      <w:r w:rsidRPr="002F1F7E">
        <w:rPr>
          <w:rFonts w:ascii="微軟正黑體" w:eastAsia="微軟正黑體" w:hAnsi="微軟正黑體"/>
          <w:b/>
          <w:emboss/>
          <w:color w:val="002060"/>
          <w:sz w:val="32"/>
          <w:szCs w:val="32"/>
        </w:rPr>
        <w:t xml:space="preserve"> </w:t>
      </w:r>
      <w:r w:rsidRPr="002F1F7E">
        <w:rPr>
          <w:rFonts w:ascii="微軟正黑體" w:eastAsia="微軟正黑體" w:hAnsi="微軟正黑體" w:hint="eastAsia"/>
          <w:b/>
          <w:emboss/>
          <w:color w:val="002060"/>
          <w:sz w:val="32"/>
          <w:szCs w:val="32"/>
        </w:rPr>
        <w:t>敬邀</w:t>
      </w:r>
    </w:p>
    <w:sectPr w:rsidR="000F3ED2" w:rsidRPr="002F1F7E" w:rsidSect="003F37D8">
      <w:pgSz w:w="16838" w:h="11906" w:orient="landscape"/>
      <w:pgMar w:top="709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D2" w:rsidRDefault="000F3ED2" w:rsidP="00892FCE">
      <w:r>
        <w:separator/>
      </w:r>
    </w:p>
  </w:endnote>
  <w:endnote w:type="continuationSeparator" w:id="1">
    <w:p w:rsidR="000F3ED2" w:rsidRDefault="000F3ED2" w:rsidP="00892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D2" w:rsidRDefault="000F3ED2" w:rsidP="00892FCE">
      <w:r>
        <w:separator/>
      </w:r>
    </w:p>
  </w:footnote>
  <w:footnote w:type="continuationSeparator" w:id="1">
    <w:p w:rsidR="000F3ED2" w:rsidRDefault="000F3ED2" w:rsidP="00892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CDD"/>
    <w:rsid w:val="0000501E"/>
    <w:rsid w:val="00020B54"/>
    <w:rsid w:val="00097D74"/>
    <w:rsid w:val="000B5D2A"/>
    <w:rsid w:val="000F3ED2"/>
    <w:rsid w:val="00111A0E"/>
    <w:rsid w:val="00117B00"/>
    <w:rsid w:val="00127F14"/>
    <w:rsid w:val="002F1F7E"/>
    <w:rsid w:val="003F37D8"/>
    <w:rsid w:val="003F4CEA"/>
    <w:rsid w:val="00511622"/>
    <w:rsid w:val="00612345"/>
    <w:rsid w:val="00620127"/>
    <w:rsid w:val="00741C8F"/>
    <w:rsid w:val="007F5A05"/>
    <w:rsid w:val="00825763"/>
    <w:rsid w:val="00851EC0"/>
    <w:rsid w:val="00863DF0"/>
    <w:rsid w:val="00892FCE"/>
    <w:rsid w:val="008F0CDD"/>
    <w:rsid w:val="00960E96"/>
    <w:rsid w:val="00A349DD"/>
    <w:rsid w:val="00B00B1B"/>
    <w:rsid w:val="00BF0D55"/>
    <w:rsid w:val="00E123D0"/>
    <w:rsid w:val="00E90699"/>
    <w:rsid w:val="00EE3835"/>
    <w:rsid w:val="00F6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9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CD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CDD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9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2F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9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92FC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</Words>
  <Characters>156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原住民族學院 民族講座</dc:title>
  <dc:subject/>
  <dc:creator>范范</dc:creator>
  <cp:keywords/>
  <dc:description/>
  <cp:lastModifiedBy>ndhu</cp:lastModifiedBy>
  <cp:revision>2</cp:revision>
  <dcterms:created xsi:type="dcterms:W3CDTF">2012-12-25T02:03:00Z</dcterms:created>
  <dcterms:modified xsi:type="dcterms:W3CDTF">2012-12-25T02:03:00Z</dcterms:modified>
</cp:coreProperties>
</file>